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21" w:type="dxa"/>
        <w:tblInd w:w="93" w:type="dxa"/>
        <w:tblLayout w:type="fixed"/>
        <w:tblLook w:val="04A0"/>
      </w:tblPr>
      <w:tblGrid>
        <w:gridCol w:w="3343"/>
        <w:gridCol w:w="651"/>
        <w:gridCol w:w="583"/>
        <w:gridCol w:w="600"/>
        <w:gridCol w:w="1403"/>
        <w:gridCol w:w="381"/>
        <w:gridCol w:w="389"/>
        <w:gridCol w:w="320"/>
        <w:gridCol w:w="851"/>
        <w:gridCol w:w="425"/>
        <w:gridCol w:w="1275"/>
      </w:tblGrid>
      <w:tr w:rsidR="009675EB" w:rsidRPr="009675EB" w:rsidTr="009675EB">
        <w:trPr>
          <w:trHeight w:val="315"/>
        </w:trPr>
        <w:tc>
          <w:tcPr>
            <w:tcW w:w="3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7</w:t>
            </w:r>
          </w:p>
        </w:tc>
      </w:tr>
      <w:tr w:rsidR="009675EB" w:rsidRPr="009675EB" w:rsidTr="009675EB">
        <w:trPr>
          <w:trHeight w:val="674"/>
        </w:trPr>
        <w:tc>
          <w:tcPr>
            <w:tcW w:w="3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решению Собрания депутатов </w:t>
            </w: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Нязепетровского муниципального района </w:t>
            </w:r>
          </w:p>
        </w:tc>
      </w:tr>
      <w:tr w:rsidR="009675EB" w:rsidRPr="009675EB" w:rsidTr="009675EB">
        <w:trPr>
          <w:trHeight w:val="990"/>
        </w:trPr>
        <w:tc>
          <w:tcPr>
            <w:tcW w:w="3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Нязепетровского муниципального района на 2017 год и на плановый период 2018 и 2019 годов»</w:t>
            </w:r>
          </w:p>
        </w:tc>
      </w:tr>
      <w:tr w:rsidR="009675EB" w:rsidRPr="009675EB" w:rsidTr="009675EB">
        <w:trPr>
          <w:trHeight w:val="330"/>
        </w:trPr>
        <w:tc>
          <w:tcPr>
            <w:tcW w:w="3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__________ 2016 года № _______</w:t>
            </w:r>
          </w:p>
        </w:tc>
      </w:tr>
      <w:tr w:rsidR="009675EB" w:rsidRPr="009675EB" w:rsidTr="009675EB">
        <w:trPr>
          <w:trHeight w:val="398"/>
        </w:trPr>
        <w:tc>
          <w:tcPr>
            <w:tcW w:w="3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Arial CYR" w:eastAsia="Times New Roman" w:hAnsi="Arial CYR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Arial CYR" w:eastAsia="Times New Roman" w:hAnsi="Arial CYR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Arial CYR" w:eastAsia="Times New Roman" w:hAnsi="Arial CYR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Arial CYR" w:eastAsia="Times New Roman" w:hAnsi="Arial CYR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Arial CYR" w:eastAsia="Times New Roman" w:hAnsi="Arial CYR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Arial CYR" w:eastAsia="Times New Roman" w:hAnsi="Arial CYR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Arial CYR" w:eastAsia="Times New Roman" w:hAnsi="Arial CYR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Arial CYR" w:eastAsia="Times New Roman" w:hAnsi="Arial CYR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675EB" w:rsidRPr="009675EB" w:rsidTr="009675EB">
        <w:trPr>
          <w:trHeight w:val="645"/>
        </w:trPr>
        <w:tc>
          <w:tcPr>
            <w:tcW w:w="1022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структура расходов бюджета муниципального района на плановый период 2018 и 2019 годов</w:t>
            </w:r>
          </w:p>
        </w:tc>
      </w:tr>
      <w:tr w:rsidR="009675EB" w:rsidRPr="009675EB" w:rsidTr="009675EB">
        <w:trPr>
          <w:trHeight w:val="315"/>
        </w:trPr>
        <w:tc>
          <w:tcPr>
            <w:tcW w:w="3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75EB" w:rsidRPr="009675EB" w:rsidTr="009675EB">
        <w:trPr>
          <w:trHeight w:val="315"/>
        </w:trPr>
        <w:tc>
          <w:tcPr>
            <w:tcW w:w="3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(тыс.рублей)</w:t>
            </w:r>
          </w:p>
        </w:tc>
      </w:tr>
      <w:tr w:rsidR="009675EB" w:rsidRPr="009675EB" w:rsidTr="009675EB">
        <w:trPr>
          <w:trHeight w:val="765"/>
        </w:trPr>
        <w:tc>
          <w:tcPr>
            <w:tcW w:w="3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Ведомство</w:t>
            </w:r>
          </w:p>
        </w:tc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7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вида расходов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9675EB" w:rsidRPr="009675EB" w:rsidTr="009675EB">
        <w:trPr>
          <w:trHeight w:val="750"/>
        </w:trPr>
        <w:tc>
          <w:tcPr>
            <w:tcW w:w="3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</w:tr>
      <w:tr w:rsidR="009675EB" w:rsidRPr="009675EB" w:rsidTr="009675EB">
        <w:trPr>
          <w:trHeight w:val="315"/>
        </w:trPr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452 614,8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462 066,9</w:t>
            </w:r>
          </w:p>
        </w:tc>
      </w:tr>
      <w:tr w:rsidR="009675EB" w:rsidRPr="009675EB" w:rsidTr="009675EB">
        <w:trPr>
          <w:trHeight w:val="1105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Контрольно-счетная палата Нязепетровского муниципального района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1 391,4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1 381,4</w:t>
            </w:r>
          </w:p>
        </w:tc>
      </w:tr>
      <w:tr w:rsidR="009675EB" w:rsidRPr="009675EB" w:rsidTr="009675EB">
        <w:trPr>
          <w:trHeight w:val="630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1 391,4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1 381,4</w:t>
            </w:r>
          </w:p>
        </w:tc>
      </w:tr>
      <w:tr w:rsidR="009675EB" w:rsidRPr="009675EB" w:rsidTr="009675EB">
        <w:trPr>
          <w:trHeight w:val="1640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1 391,4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1 381,4</w:t>
            </w:r>
          </w:p>
        </w:tc>
      </w:tr>
      <w:tr w:rsidR="009675EB" w:rsidRPr="009675EB" w:rsidTr="00316E38">
        <w:trPr>
          <w:trHeight w:val="558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1 391,4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1 381,4</w:t>
            </w:r>
          </w:p>
        </w:tc>
      </w:tr>
      <w:tr w:rsidR="009675EB" w:rsidRPr="009675EB" w:rsidTr="009675EB">
        <w:trPr>
          <w:trHeight w:val="1122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1 391,4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1 381,4</w:t>
            </w:r>
          </w:p>
        </w:tc>
      </w:tr>
      <w:tr w:rsidR="009675EB" w:rsidRPr="009675EB" w:rsidTr="00316E38">
        <w:trPr>
          <w:trHeight w:val="852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726,0</w:t>
            </w:r>
          </w:p>
        </w:tc>
      </w:tr>
      <w:tr w:rsidR="009675EB" w:rsidRPr="009675EB" w:rsidTr="009675EB">
        <w:trPr>
          <w:trHeight w:val="2555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726,0</w:t>
            </w:r>
          </w:p>
        </w:tc>
      </w:tr>
      <w:tr w:rsidR="009675EB" w:rsidRPr="009675EB" w:rsidTr="009675EB">
        <w:trPr>
          <w:trHeight w:val="995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Председатель контрольно-счетной палаты муниципального района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655,4</w:t>
            </w:r>
          </w:p>
        </w:tc>
      </w:tr>
      <w:tr w:rsidR="009675EB" w:rsidRPr="009675EB" w:rsidTr="009675EB">
        <w:trPr>
          <w:trHeight w:val="2553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655,4</w:t>
            </w:r>
          </w:p>
        </w:tc>
      </w:tr>
      <w:tr w:rsidR="009675EB" w:rsidRPr="009675EB" w:rsidTr="009675EB">
        <w:trPr>
          <w:trHeight w:val="846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Собрание депутатов Нязепетровского муниципального района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2 229,4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2 229,4</w:t>
            </w:r>
          </w:p>
        </w:tc>
      </w:tr>
      <w:tr w:rsidR="009675EB" w:rsidRPr="009675EB" w:rsidTr="009675EB">
        <w:trPr>
          <w:trHeight w:val="630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2 229,4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2 229,4</w:t>
            </w:r>
          </w:p>
        </w:tc>
      </w:tr>
      <w:tr w:rsidR="009675EB" w:rsidRPr="009675EB" w:rsidTr="009675EB">
        <w:trPr>
          <w:trHeight w:val="1633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2 229,4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2 229,4</w:t>
            </w:r>
          </w:p>
        </w:tc>
      </w:tr>
      <w:tr w:rsidR="009675EB" w:rsidRPr="009675EB" w:rsidTr="009675EB">
        <w:trPr>
          <w:trHeight w:val="551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2 229,4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2 229,4</w:t>
            </w:r>
          </w:p>
        </w:tc>
      </w:tr>
      <w:tr w:rsidR="009675EB" w:rsidRPr="009675EB" w:rsidTr="009675EB">
        <w:trPr>
          <w:trHeight w:val="1141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2 229,4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2 229,4</w:t>
            </w:r>
          </w:p>
        </w:tc>
      </w:tr>
      <w:tr w:rsidR="009675EB" w:rsidRPr="009675EB" w:rsidTr="00316E38">
        <w:trPr>
          <w:trHeight w:val="702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1 250,6</w:t>
            </w:r>
          </w:p>
        </w:tc>
      </w:tr>
      <w:tr w:rsidR="009675EB" w:rsidRPr="009675EB" w:rsidTr="009675EB">
        <w:trPr>
          <w:trHeight w:val="2404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1 250,6</w:t>
            </w:r>
          </w:p>
        </w:tc>
      </w:tr>
      <w:tr w:rsidR="009675EB" w:rsidRPr="009675EB" w:rsidTr="009675EB">
        <w:trPr>
          <w:trHeight w:val="1064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законодательного (представительного) органа муниципального района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978,8</w:t>
            </w:r>
          </w:p>
        </w:tc>
      </w:tr>
      <w:tr w:rsidR="009675EB" w:rsidRPr="009675EB" w:rsidTr="00316E38">
        <w:trPr>
          <w:trHeight w:val="2554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978,8</w:t>
            </w:r>
          </w:p>
        </w:tc>
      </w:tr>
      <w:tr w:rsidR="009675EB" w:rsidRPr="009675EB" w:rsidTr="009675EB">
        <w:trPr>
          <w:trHeight w:val="1133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Нязепетровского муниципального района Челябинской области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27 296,7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28 614,7</w:t>
            </w:r>
          </w:p>
        </w:tc>
      </w:tr>
      <w:tr w:rsidR="009675EB" w:rsidRPr="009675EB" w:rsidTr="009675EB">
        <w:trPr>
          <w:trHeight w:val="630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14 240,0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14 906,5</w:t>
            </w:r>
          </w:p>
        </w:tc>
      </w:tr>
      <w:tr w:rsidR="009675EB" w:rsidRPr="009675EB" w:rsidTr="00316E38">
        <w:trPr>
          <w:trHeight w:val="1056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1 300,3</w:t>
            </w:r>
          </w:p>
        </w:tc>
      </w:tr>
      <w:tr w:rsidR="009675EB" w:rsidRPr="009675EB" w:rsidTr="009675EB">
        <w:trPr>
          <w:trHeight w:val="706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1 300,3</w:t>
            </w:r>
          </w:p>
        </w:tc>
      </w:tr>
      <w:tr w:rsidR="009675EB" w:rsidRPr="009675EB" w:rsidTr="00316E38">
        <w:trPr>
          <w:trHeight w:val="826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1 300,3</w:t>
            </w:r>
          </w:p>
        </w:tc>
      </w:tr>
      <w:tr w:rsidR="009675EB" w:rsidRPr="009675EB" w:rsidTr="00316E38">
        <w:trPr>
          <w:trHeight w:val="275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1 300,3</w:t>
            </w:r>
          </w:p>
        </w:tc>
      </w:tr>
      <w:tr w:rsidR="009675EB" w:rsidRPr="009675EB" w:rsidTr="00316E38">
        <w:trPr>
          <w:trHeight w:val="2402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1 300,3</w:t>
            </w:r>
          </w:p>
        </w:tc>
      </w:tr>
      <w:tr w:rsidR="009675EB" w:rsidRPr="009675EB" w:rsidTr="009675EB">
        <w:trPr>
          <w:trHeight w:val="2269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10 566,5</w:t>
            </w:r>
          </w:p>
        </w:tc>
      </w:tr>
      <w:tr w:rsidR="009675EB" w:rsidRPr="009675EB" w:rsidTr="00316E38">
        <w:trPr>
          <w:trHeight w:val="289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10 566,5</w:t>
            </w:r>
          </w:p>
        </w:tc>
      </w:tr>
      <w:tr w:rsidR="009675EB" w:rsidRPr="009675EB" w:rsidTr="009675EB">
        <w:trPr>
          <w:trHeight w:val="1136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10 566,5</w:t>
            </w:r>
          </w:p>
        </w:tc>
      </w:tr>
      <w:tr w:rsidR="009675EB" w:rsidRPr="009675EB" w:rsidTr="009675EB">
        <w:trPr>
          <w:trHeight w:val="983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обеспечение выполнения функций государственными органами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10 566,5</w:t>
            </w:r>
          </w:p>
        </w:tc>
      </w:tr>
      <w:tr w:rsidR="009675EB" w:rsidRPr="009675EB" w:rsidTr="00316E38">
        <w:trPr>
          <w:trHeight w:val="2426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10 566,5</w:t>
            </w:r>
          </w:p>
        </w:tc>
      </w:tr>
      <w:tr w:rsidR="009675EB" w:rsidRPr="009675EB" w:rsidTr="009675EB">
        <w:trPr>
          <w:trHeight w:val="555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2 939,7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3 039,7</w:t>
            </w:r>
          </w:p>
        </w:tc>
      </w:tr>
      <w:tr w:rsidR="009675EB" w:rsidRPr="009675EB" w:rsidTr="00D24A87">
        <w:trPr>
          <w:trHeight w:val="2840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"Разработка градостроительной документации территориального планирования Нязепетровского муниципального района на 2017 год и плановый период 2018-2019 годов"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9675EB" w:rsidRPr="009675EB" w:rsidTr="00316E38">
        <w:trPr>
          <w:trHeight w:val="1846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возникших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16 0 01 00000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9675EB" w:rsidRPr="009675EB" w:rsidTr="00D24A87">
        <w:trPr>
          <w:trHeight w:val="572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землеустроительных работ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16 0 01 82300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9675EB" w:rsidRPr="009675EB" w:rsidTr="00316E38">
        <w:trPr>
          <w:trHeight w:val="1046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16 0 01 82300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9675EB" w:rsidRPr="009675EB" w:rsidTr="00316E38">
        <w:trPr>
          <w:trHeight w:val="495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2 839,7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2 839,7</w:t>
            </w:r>
          </w:p>
        </w:tc>
      </w:tr>
      <w:tr w:rsidR="009675EB" w:rsidRPr="009675EB" w:rsidTr="00D24A87">
        <w:trPr>
          <w:trHeight w:val="3688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450,5</w:t>
            </w:r>
          </w:p>
        </w:tc>
      </w:tr>
      <w:tr w:rsidR="009675EB" w:rsidRPr="009675EB" w:rsidTr="009675EB">
        <w:trPr>
          <w:trHeight w:val="1260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работы комиссий по делам несовершеннолетних и защите их прав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99 0 02 25800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248,7</w:t>
            </w:r>
          </w:p>
        </w:tc>
      </w:tr>
      <w:tr w:rsidR="009675EB" w:rsidRPr="009675EB" w:rsidTr="00D24A87">
        <w:trPr>
          <w:trHeight w:val="2569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99 0 02 25800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248,7</w:t>
            </w:r>
          </w:p>
        </w:tc>
      </w:tr>
      <w:tr w:rsidR="009675EB" w:rsidRPr="009675EB" w:rsidTr="00D24A87">
        <w:trPr>
          <w:trHeight w:val="1698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Комплектование, учет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99 0 02 28600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104,6</w:t>
            </w:r>
          </w:p>
        </w:tc>
      </w:tr>
      <w:tr w:rsidR="009675EB" w:rsidRPr="009675EB" w:rsidTr="00D24A87">
        <w:trPr>
          <w:trHeight w:val="1270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99 0 02 28600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104,6</w:t>
            </w:r>
          </w:p>
        </w:tc>
      </w:tr>
      <w:tr w:rsidR="009675EB" w:rsidRPr="009675EB" w:rsidTr="00D24A87">
        <w:trPr>
          <w:trHeight w:val="2138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99 0 02 29700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</w:tr>
      <w:tr w:rsidR="009675EB" w:rsidRPr="009675EB" w:rsidTr="00316E38">
        <w:trPr>
          <w:trHeight w:val="2553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99 0 02 29700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92,2</w:t>
            </w:r>
          </w:p>
        </w:tc>
      </w:tr>
      <w:tr w:rsidR="009675EB" w:rsidRPr="009675EB" w:rsidTr="00D24A87">
        <w:trPr>
          <w:trHeight w:val="1275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99 0 02 29700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9675EB" w:rsidRPr="009675EB" w:rsidTr="00D24A87">
        <w:trPr>
          <w:trHeight w:val="1137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18,7</w:t>
            </w:r>
          </w:p>
        </w:tc>
      </w:tr>
      <w:tr w:rsidR="009675EB" w:rsidRPr="009675EB" w:rsidTr="00D24A87">
        <w:trPr>
          <w:trHeight w:val="1125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работы комиссий по делам несовершеннолетних и защите их прав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99 0 04 25800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18,7</w:t>
            </w:r>
          </w:p>
        </w:tc>
      </w:tr>
      <w:tr w:rsidR="009675EB" w:rsidRPr="009675EB" w:rsidTr="00D24A87">
        <w:trPr>
          <w:trHeight w:val="2702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99 0 04 25800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18,7</w:t>
            </w:r>
          </w:p>
        </w:tc>
      </w:tr>
      <w:tr w:rsidR="009675EB" w:rsidRPr="009675EB" w:rsidTr="00D24A87">
        <w:trPr>
          <w:trHeight w:val="997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99 0 99 00000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2 370,5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2 370,5</w:t>
            </w:r>
          </w:p>
        </w:tc>
      </w:tr>
      <w:tr w:rsidR="009675EB" w:rsidRPr="009675EB" w:rsidTr="00D24A87">
        <w:trPr>
          <w:trHeight w:val="1423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Многофункциональный центр предоставления государственных и муниципальных услуг Челябинской области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99 0 99 30000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2 370,5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2 370,5</w:t>
            </w:r>
          </w:p>
        </w:tc>
      </w:tr>
      <w:tr w:rsidR="009675EB" w:rsidRPr="009675EB" w:rsidTr="00D24A87">
        <w:trPr>
          <w:trHeight w:val="2691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99 0 99 30000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2 370,5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2 370,5</w:t>
            </w:r>
          </w:p>
        </w:tc>
      </w:tr>
      <w:tr w:rsidR="009675EB" w:rsidRPr="009675EB" w:rsidTr="00D24A87">
        <w:trPr>
          <w:trHeight w:val="1278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2 029,4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2 029,4</w:t>
            </w:r>
          </w:p>
        </w:tc>
      </w:tr>
      <w:tr w:rsidR="009675EB" w:rsidRPr="009675EB" w:rsidTr="009675EB">
        <w:trPr>
          <w:trHeight w:val="315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1 409,9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1 409,9</w:t>
            </w:r>
          </w:p>
        </w:tc>
      </w:tr>
      <w:tr w:rsidR="009675EB" w:rsidRPr="009675EB" w:rsidTr="00D24A87">
        <w:trPr>
          <w:trHeight w:val="510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1 409,9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1 409,9</w:t>
            </w:r>
          </w:p>
        </w:tc>
      </w:tr>
      <w:tr w:rsidR="009675EB" w:rsidRPr="009675EB" w:rsidTr="00316E38">
        <w:trPr>
          <w:trHeight w:val="3519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1 409,9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1 409,9</w:t>
            </w:r>
          </w:p>
        </w:tc>
      </w:tr>
      <w:tr w:rsidR="009675EB" w:rsidRPr="009675EB" w:rsidTr="00D24A87">
        <w:trPr>
          <w:trHeight w:val="3406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пунктом 1 статьи</w:t>
            </w: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 Федерального закона от 15 ноября 1997 года № 143-ФЗ «Об актах гражданского состояния» полномочий Российской Федерации на государствен-ную регистрацию актов</w:t>
            </w: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гражданского состояния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99 0 02 59300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1 409,9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1 409,9</w:t>
            </w:r>
          </w:p>
        </w:tc>
      </w:tr>
      <w:tr w:rsidR="009675EB" w:rsidRPr="009675EB" w:rsidTr="00D24A87">
        <w:trPr>
          <w:trHeight w:val="2507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99 0 02 59300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783,7</w:t>
            </w:r>
          </w:p>
        </w:tc>
      </w:tr>
      <w:tr w:rsidR="009675EB" w:rsidRPr="009675EB" w:rsidTr="00D24A87">
        <w:trPr>
          <w:trHeight w:val="1139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99 0 02 59300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626,2</w:t>
            </w:r>
          </w:p>
        </w:tc>
      </w:tr>
      <w:tr w:rsidR="009675EB" w:rsidRPr="009675EB" w:rsidTr="00D24A87">
        <w:trPr>
          <w:trHeight w:val="1562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619,5</w:t>
            </w:r>
          </w:p>
        </w:tc>
      </w:tr>
      <w:tr w:rsidR="009675EB" w:rsidRPr="009675EB" w:rsidTr="00D24A87">
        <w:trPr>
          <w:trHeight w:val="732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619,5</w:t>
            </w:r>
          </w:p>
        </w:tc>
      </w:tr>
      <w:tr w:rsidR="009675EB" w:rsidRPr="009675EB" w:rsidTr="00316E38">
        <w:trPr>
          <w:trHeight w:val="530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99 0 07 00000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619,5</w:t>
            </w:r>
          </w:p>
        </w:tc>
      </w:tr>
      <w:tr w:rsidR="009675EB" w:rsidRPr="009675EB" w:rsidTr="00D24A87">
        <w:trPr>
          <w:trHeight w:val="1853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защите населения и территории муниципального района от чрезвычайных ситуаций природного и техногенного характера, гражданской обороне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99 0 07 21600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619,5</w:t>
            </w:r>
          </w:p>
        </w:tc>
      </w:tr>
      <w:tr w:rsidR="009675EB" w:rsidRPr="009675EB" w:rsidTr="00D24A87">
        <w:trPr>
          <w:trHeight w:val="2475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99 0 07 21600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619,5</w:t>
            </w:r>
          </w:p>
        </w:tc>
      </w:tr>
      <w:tr w:rsidR="009675EB" w:rsidRPr="009675EB" w:rsidTr="009675EB">
        <w:trPr>
          <w:trHeight w:val="630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7 327,0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7 978,5</w:t>
            </w:r>
          </w:p>
        </w:tc>
      </w:tr>
      <w:tr w:rsidR="009675EB" w:rsidRPr="009675EB" w:rsidTr="00D24A87">
        <w:trPr>
          <w:trHeight w:val="337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338,8</w:t>
            </w:r>
          </w:p>
        </w:tc>
      </w:tr>
      <w:tr w:rsidR="009675EB" w:rsidRPr="009675EB" w:rsidTr="00D24A87">
        <w:trPr>
          <w:trHeight w:val="582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338,8</w:t>
            </w:r>
          </w:p>
        </w:tc>
      </w:tr>
      <w:tr w:rsidR="009675EB" w:rsidRPr="009675EB" w:rsidTr="00D24A87">
        <w:trPr>
          <w:trHeight w:val="3681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338,8</w:t>
            </w:r>
          </w:p>
        </w:tc>
      </w:tr>
      <w:tr w:rsidR="009675EB" w:rsidRPr="009675EB" w:rsidTr="00D24A87">
        <w:trPr>
          <w:trHeight w:val="856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99 0 02 29900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338,8</w:t>
            </w:r>
          </w:p>
        </w:tc>
      </w:tr>
      <w:tr w:rsidR="009675EB" w:rsidRPr="009675EB" w:rsidTr="00D24A87">
        <w:trPr>
          <w:trHeight w:val="2555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99 0 02 29900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275,4</w:t>
            </w:r>
          </w:p>
        </w:tc>
      </w:tr>
      <w:tr w:rsidR="009675EB" w:rsidRPr="009675EB" w:rsidTr="00316E38">
        <w:trPr>
          <w:trHeight w:val="1130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99 0 02 29900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63,4</w:t>
            </w:r>
          </w:p>
        </w:tc>
      </w:tr>
      <w:tr w:rsidR="009675EB" w:rsidRPr="009675EB" w:rsidTr="009675EB">
        <w:trPr>
          <w:trHeight w:val="630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9675EB" w:rsidRPr="009675EB" w:rsidTr="00D24A87">
        <w:trPr>
          <w:trHeight w:val="732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9675EB" w:rsidRPr="009675EB" w:rsidTr="00D24A87">
        <w:trPr>
          <w:trHeight w:val="3599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9675EB" w:rsidRPr="009675EB" w:rsidTr="00316E38">
        <w:trPr>
          <w:trHeight w:val="2978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проведения на территории Челябинской области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99 0 02 91000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9675EB" w:rsidRPr="009675EB" w:rsidTr="00D24A87">
        <w:trPr>
          <w:trHeight w:val="1147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99 0 02 91000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9675EB" w:rsidRPr="009675EB" w:rsidTr="009675EB">
        <w:trPr>
          <w:trHeight w:val="630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6 889,0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7 540,5</w:t>
            </w:r>
          </w:p>
        </w:tc>
      </w:tr>
      <w:tr w:rsidR="009675EB" w:rsidRPr="009675EB" w:rsidTr="00D24A87">
        <w:trPr>
          <w:trHeight w:val="1773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дорожного хозяйства в Нязепетровском муниципальном районе на 2017 год и плановый период 2018-2019 годов"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6 889,0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7 540,5</w:t>
            </w:r>
          </w:p>
        </w:tc>
      </w:tr>
      <w:tr w:rsidR="009675EB" w:rsidRPr="009675EB" w:rsidTr="00316E38">
        <w:trPr>
          <w:trHeight w:val="635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06 0 07 00000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6 889,0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7 540,5</w:t>
            </w:r>
          </w:p>
        </w:tc>
      </w:tr>
      <w:tr w:rsidR="009675EB" w:rsidRPr="009675EB" w:rsidTr="00316E38">
        <w:trPr>
          <w:trHeight w:val="998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местного значения вне границ населенных пунктов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06 0 07 06230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6 889,0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7 540,5</w:t>
            </w:r>
          </w:p>
        </w:tc>
      </w:tr>
      <w:tr w:rsidR="009675EB" w:rsidRPr="009675EB" w:rsidTr="00316E38">
        <w:trPr>
          <w:trHeight w:val="984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06 0 07 06230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6 889,0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7 540,5</w:t>
            </w:r>
          </w:p>
        </w:tc>
      </w:tr>
      <w:tr w:rsidR="009675EB" w:rsidRPr="009675EB" w:rsidTr="009675EB">
        <w:trPr>
          <w:trHeight w:val="945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3 700,3</w:t>
            </w:r>
          </w:p>
        </w:tc>
      </w:tr>
      <w:tr w:rsidR="009675EB" w:rsidRPr="009675EB" w:rsidTr="00D24A87">
        <w:trPr>
          <w:trHeight w:val="744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3 700,3</w:t>
            </w:r>
          </w:p>
        </w:tc>
      </w:tr>
      <w:tr w:rsidR="009675EB" w:rsidRPr="009675EB" w:rsidTr="00D24A87">
        <w:trPr>
          <w:trHeight w:val="628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3 700,3</w:t>
            </w:r>
          </w:p>
        </w:tc>
      </w:tr>
      <w:tr w:rsidR="009675EB" w:rsidRPr="009675EB" w:rsidTr="00D24A87">
        <w:trPr>
          <w:trHeight w:val="991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99 0 99 00000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3 700,3</w:t>
            </w:r>
          </w:p>
        </w:tc>
      </w:tr>
      <w:tr w:rsidR="009675EB" w:rsidRPr="009675EB" w:rsidTr="00D24A87">
        <w:trPr>
          <w:trHeight w:val="1275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жилищно-коммунальным хозяйством Нязепетровского муниципального района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99 0 99 31000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3 700,3</w:t>
            </w:r>
          </w:p>
        </w:tc>
      </w:tr>
      <w:tr w:rsidR="009675EB" w:rsidRPr="009675EB" w:rsidTr="00D24A87">
        <w:trPr>
          <w:trHeight w:val="2554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99 0 99 31000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3 700,3</w:t>
            </w:r>
          </w:p>
        </w:tc>
      </w:tr>
      <w:tr w:rsidR="009675EB" w:rsidRPr="009675EB" w:rsidTr="00D24A87">
        <w:trPr>
          <w:trHeight w:val="1287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управлению муниципальным имуществом Нязепетровского муниципального района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6 098,7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6 098,7</w:t>
            </w:r>
          </w:p>
        </w:tc>
      </w:tr>
      <w:tr w:rsidR="009675EB" w:rsidRPr="009675EB" w:rsidTr="009675EB">
        <w:trPr>
          <w:trHeight w:val="630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3 135,7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3 135,7</w:t>
            </w:r>
          </w:p>
        </w:tc>
      </w:tr>
      <w:tr w:rsidR="009675EB" w:rsidRPr="009675EB" w:rsidTr="00D24A87">
        <w:trPr>
          <w:trHeight w:val="634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3 135,7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3 135,7</w:t>
            </w:r>
          </w:p>
        </w:tc>
      </w:tr>
      <w:tr w:rsidR="009675EB" w:rsidRPr="009675EB" w:rsidTr="00D24A87">
        <w:trPr>
          <w:trHeight w:val="714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3 135,7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3 135,7</w:t>
            </w:r>
          </w:p>
        </w:tc>
      </w:tr>
      <w:tr w:rsidR="009675EB" w:rsidRPr="009675EB" w:rsidTr="00D24A87">
        <w:trPr>
          <w:trHeight w:val="1136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3 135,7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3 135,7</w:t>
            </w:r>
          </w:p>
        </w:tc>
      </w:tr>
      <w:tr w:rsidR="009675EB" w:rsidRPr="009675EB" w:rsidTr="00316E38">
        <w:trPr>
          <w:trHeight w:val="929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3 135,7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3 135,7</w:t>
            </w:r>
          </w:p>
        </w:tc>
      </w:tr>
      <w:tr w:rsidR="009675EB" w:rsidRPr="009675EB" w:rsidTr="00316E38">
        <w:trPr>
          <w:trHeight w:val="2477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3 135,7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3 135,7</w:t>
            </w:r>
          </w:p>
        </w:tc>
      </w:tr>
      <w:tr w:rsidR="009675EB" w:rsidRPr="009675EB" w:rsidTr="00D24A87">
        <w:trPr>
          <w:trHeight w:val="419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2 963,0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2 963,0</w:t>
            </w:r>
          </w:p>
        </w:tc>
      </w:tr>
      <w:tr w:rsidR="009675EB" w:rsidRPr="009675EB" w:rsidTr="00D24A87">
        <w:trPr>
          <w:trHeight w:val="305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2 963,0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2 963,0</w:t>
            </w:r>
          </w:p>
        </w:tc>
      </w:tr>
      <w:tr w:rsidR="009675EB" w:rsidRPr="009675EB" w:rsidTr="00D24A87">
        <w:trPr>
          <w:trHeight w:val="564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2 963,0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2 963,0</w:t>
            </w:r>
          </w:p>
        </w:tc>
      </w:tr>
      <w:tr w:rsidR="009675EB" w:rsidRPr="009675EB" w:rsidTr="00316E38">
        <w:trPr>
          <w:trHeight w:val="569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</w:t>
            </w: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местного самоуправления в установленном порядке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823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2 963,0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2 963,0</w:t>
            </w:r>
          </w:p>
        </w:tc>
      </w:tr>
      <w:tr w:rsidR="009675EB" w:rsidRPr="009675EB" w:rsidTr="00D24A87">
        <w:trPr>
          <w:trHeight w:val="2510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99 0 02 22200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2 963,0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2 963,0</w:t>
            </w:r>
          </w:p>
        </w:tc>
      </w:tr>
      <w:tr w:rsidR="009675EB" w:rsidRPr="009675EB" w:rsidTr="00D24A87">
        <w:trPr>
          <w:trHeight w:val="1127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99 0 02 22200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2 963,0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2 963,0</w:t>
            </w:r>
          </w:p>
        </w:tc>
      </w:tr>
      <w:tr w:rsidR="009675EB" w:rsidRPr="009675EB" w:rsidTr="00D24A87">
        <w:trPr>
          <w:trHeight w:val="1143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Нязепе</w:t>
            </w:r>
            <w:r w:rsidR="00D24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тровского муниципального района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15 553,1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15 553,1</w:t>
            </w:r>
          </w:p>
        </w:tc>
      </w:tr>
      <w:tr w:rsidR="009675EB" w:rsidRPr="009675EB" w:rsidTr="009675EB">
        <w:trPr>
          <w:trHeight w:val="630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6 084,4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6 084,4</w:t>
            </w:r>
          </w:p>
        </w:tc>
      </w:tr>
      <w:tr w:rsidR="009675EB" w:rsidRPr="009675EB" w:rsidTr="00D24A87">
        <w:trPr>
          <w:trHeight w:val="1703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6 084,4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6 084,4</w:t>
            </w:r>
          </w:p>
        </w:tc>
      </w:tr>
      <w:tr w:rsidR="009675EB" w:rsidRPr="009675EB" w:rsidTr="00D24A87">
        <w:trPr>
          <w:trHeight w:val="564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6 084,4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6 084,4</w:t>
            </w:r>
          </w:p>
        </w:tc>
      </w:tr>
      <w:tr w:rsidR="009675EB" w:rsidRPr="009675EB" w:rsidTr="00D24A87">
        <w:trPr>
          <w:trHeight w:val="998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6 084,4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6 084,4</w:t>
            </w:r>
          </w:p>
        </w:tc>
      </w:tr>
      <w:tr w:rsidR="009675EB" w:rsidRPr="009675EB" w:rsidTr="00D24A87">
        <w:trPr>
          <w:trHeight w:val="886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6 084,4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6 084,4</w:t>
            </w:r>
          </w:p>
        </w:tc>
      </w:tr>
      <w:tr w:rsidR="009675EB" w:rsidRPr="009675EB" w:rsidTr="00D24A87">
        <w:trPr>
          <w:trHeight w:val="2685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6 084,4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6 084,4</w:t>
            </w:r>
          </w:p>
        </w:tc>
      </w:tr>
      <w:tr w:rsidR="009675EB" w:rsidRPr="009675EB" w:rsidTr="009675EB">
        <w:trPr>
          <w:trHeight w:val="630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982,7</w:t>
            </w:r>
          </w:p>
        </w:tc>
      </w:tr>
      <w:tr w:rsidR="009675EB" w:rsidRPr="009675EB" w:rsidTr="00D24A87">
        <w:trPr>
          <w:trHeight w:val="648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982,7</w:t>
            </w:r>
          </w:p>
        </w:tc>
      </w:tr>
      <w:tr w:rsidR="009675EB" w:rsidRPr="009675EB" w:rsidTr="00D24A87">
        <w:trPr>
          <w:trHeight w:val="559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Непрограммные направления деятельности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982,7</w:t>
            </w:r>
          </w:p>
        </w:tc>
      </w:tr>
      <w:tr w:rsidR="009675EB" w:rsidRPr="009675EB" w:rsidTr="00D24A87">
        <w:trPr>
          <w:trHeight w:val="3557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982,7</w:t>
            </w:r>
          </w:p>
        </w:tc>
      </w:tr>
      <w:tr w:rsidR="009675EB" w:rsidRPr="009675EB" w:rsidTr="00D24A87">
        <w:trPr>
          <w:trHeight w:val="1100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982,7</w:t>
            </w:r>
          </w:p>
        </w:tc>
      </w:tr>
      <w:tr w:rsidR="009675EB" w:rsidRPr="009675EB" w:rsidTr="00D24A87">
        <w:trPr>
          <w:trHeight w:val="421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982,7</w:t>
            </w:r>
          </w:p>
        </w:tc>
      </w:tr>
      <w:tr w:rsidR="009675EB" w:rsidRPr="009675EB" w:rsidTr="00316E38">
        <w:trPr>
          <w:trHeight w:val="1549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8 486,0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8 486,0</w:t>
            </w:r>
          </w:p>
        </w:tc>
      </w:tr>
      <w:tr w:rsidR="009675EB" w:rsidRPr="009675EB" w:rsidTr="00D24A87">
        <w:trPr>
          <w:trHeight w:val="1560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8 486,0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8 486,0</w:t>
            </w:r>
          </w:p>
        </w:tc>
      </w:tr>
      <w:tr w:rsidR="009675EB" w:rsidRPr="009675EB" w:rsidTr="00D24A87">
        <w:trPr>
          <w:trHeight w:val="2689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Нязепетровского муниципального района «Управление муниципальными финансами и муниципальным долгом Нязепетровского муниципального района на 2017 год и плановый период 2018- 2019 годов»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8 486,0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8 486,0</w:t>
            </w:r>
          </w:p>
        </w:tc>
      </w:tr>
      <w:tr w:rsidR="009675EB" w:rsidRPr="009675EB" w:rsidTr="00D24A87">
        <w:trPr>
          <w:trHeight w:val="1495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«Выравнивание бюджетной обеспеченности муниципальных образований Челябинской области»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8 486,0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8 486,0</w:t>
            </w:r>
          </w:p>
        </w:tc>
      </w:tr>
      <w:tr w:rsidR="009675EB" w:rsidRPr="009675EB" w:rsidTr="00D24A87">
        <w:trPr>
          <w:trHeight w:val="553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местным бюджетам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04 1 12 00000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8 486,0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8 486,0</w:t>
            </w:r>
          </w:p>
        </w:tc>
      </w:tr>
      <w:tr w:rsidR="009675EB" w:rsidRPr="009675EB" w:rsidTr="00D24A87">
        <w:trPr>
          <w:trHeight w:val="433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04 1 12 72830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6 138,0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6 138,0</w:t>
            </w:r>
          </w:p>
        </w:tc>
      </w:tr>
      <w:tr w:rsidR="009675EB" w:rsidRPr="009675EB" w:rsidTr="00D24A87">
        <w:trPr>
          <w:trHeight w:val="425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04 1 12 72870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2 348,0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2 348,0</w:t>
            </w:r>
          </w:p>
        </w:tc>
      </w:tr>
      <w:tr w:rsidR="009675EB" w:rsidRPr="009675EB" w:rsidTr="00D24A87">
        <w:trPr>
          <w:trHeight w:val="1564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Управление образования администрации Нязепетровского муниципального района Челябинской области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225 205,3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232 417,1</w:t>
            </w:r>
          </w:p>
        </w:tc>
      </w:tr>
      <w:tr w:rsidR="009675EB" w:rsidRPr="009675EB" w:rsidTr="009675EB">
        <w:trPr>
          <w:trHeight w:val="315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218 320,1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225 531,9</w:t>
            </w:r>
          </w:p>
        </w:tc>
      </w:tr>
      <w:tr w:rsidR="009675EB" w:rsidRPr="009675EB" w:rsidTr="00D24A87">
        <w:trPr>
          <w:trHeight w:val="387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60 918,6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60 918,6</w:t>
            </w:r>
          </w:p>
        </w:tc>
      </w:tr>
      <w:tr w:rsidR="009675EB" w:rsidRPr="009675EB" w:rsidTr="00D24A87">
        <w:trPr>
          <w:trHeight w:val="2136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дошкольного образования в Нязепетровском муниципальном районе на 2017 год и плановый период 2018-2019 годов»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60 918,6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60 918,6</w:t>
            </w:r>
          </w:p>
        </w:tc>
      </w:tr>
      <w:tr w:rsidR="009675EB" w:rsidRPr="009675EB" w:rsidTr="00D24A87">
        <w:trPr>
          <w:trHeight w:val="3688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36 979,1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36 979,1</w:t>
            </w:r>
          </w:p>
        </w:tc>
      </w:tr>
      <w:tr w:rsidR="009675EB" w:rsidRPr="009675EB" w:rsidTr="00D24A87">
        <w:trPr>
          <w:trHeight w:val="2549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09 0 02 01900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36 979,1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36 979,1</w:t>
            </w:r>
          </w:p>
        </w:tc>
      </w:tr>
      <w:tr w:rsidR="009675EB" w:rsidRPr="009675EB" w:rsidTr="00D24A87">
        <w:trPr>
          <w:trHeight w:val="2685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09 0 02 01900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35 578,5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35 578,5</w:t>
            </w:r>
          </w:p>
        </w:tc>
      </w:tr>
      <w:tr w:rsidR="009675EB" w:rsidRPr="009675EB" w:rsidTr="00D24A87">
        <w:trPr>
          <w:trHeight w:val="1136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09 0 02 01900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1 400,6</w:t>
            </w:r>
          </w:p>
        </w:tc>
      </w:tr>
      <w:tr w:rsidR="009675EB" w:rsidRPr="009675EB" w:rsidTr="00D24A87">
        <w:trPr>
          <w:trHeight w:val="712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подведомствен</w:t>
            </w:r>
            <w:r w:rsidR="00316E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 казен</w:t>
            </w:r>
            <w:r w:rsidR="00316E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 учреждений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09 0 99 00000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23 939,5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23 939,5</w:t>
            </w:r>
          </w:p>
        </w:tc>
      </w:tr>
      <w:tr w:rsidR="009675EB" w:rsidRPr="009675EB" w:rsidTr="009675EB">
        <w:trPr>
          <w:trHeight w:val="630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Детские дошкольные организации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09 0 99 42000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23 939,5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23 939,5</w:t>
            </w:r>
          </w:p>
        </w:tc>
      </w:tr>
      <w:tr w:rsidR="009675EB" w:rsidRPr="009675EB" w:rsidTr="004C022C">
        <w:trPr>
          <w:trHeight w:val="2377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09 0 99 42000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13 939,5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13 939,5</w:t>
            </w:r>
          </w:p>
        </w:tc>
      </w:tr>
      <w:tr w:rsidR="009675EB" w:rsidRPr="009675EB" w:rsidTr="00D24A87">
        <w:trPr>
          <w:trHeight w:val="1278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09 0 99 42000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</w:t>
            </w:r>
          </w:p>
        </w:tc>
      </w:tr>
      <w:tr w:rsidR="009675EB" w:rsidRPr="009675EB" w:rsidTr="009675EB">
        <w:trPr>
          <w:trHeight w:val="315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136 994,5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144 206,3</w:t>
            </w:r>
          </w:p>
        </w:tc>
      </w:tr>
      <w:tr w:rsidR="009675EB" w:rsidRPr="009675EB" w:rsidTr="004C022C">
        <w:trPr>
          <w:trHeight w:val="1669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 на 2017 год и плановый период 2018-2019 годов»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136 994,5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144 206,3</w:t>
            </w:r>
          </w:p>
        </w:tc>
      </w:tr>
      <w:tr w:rsidR="009675EB" w:rsidRPr="009675EB" w:rsidTr="00D24A87">
        <w:trPr>
          <w:trHeight w:val="2830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102 434,6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102 434,6</w:t>
            </w:r>
          </w:p>
        </w:tc>
      </w:tr>
      <w:tr w:rsidR="009675EB" w:rsidRPr="009675EB" w:rsidTr="00D24A87">
        <w:trPr>
          <w:trHeight w:val="3506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10 0 02 88900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102 434,6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102 434,6</w:t>
            </w:r>
          </w:p>
        </w:tc>
      </w:tr>
      <w:tr w:rsidR="009675EB" w:rsidRPr="009675EB" w:rsidTr="00D24A87">
        <w:trPr>
          <w:trHeight w:val="2605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10 0 02 88900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101 436,5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101 436,5</w:t>
            </w:r>
          </w:p>
        </w:tc>
      </w:tr>
      <w:tr w:rsidR="009675EB" w:rsidRPr="009675EB" w:rsidTr="004C022C">
        <w:trPr>
          <w:trHeight w:val="1125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10 0 02 88900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998,1</w:t>
            </w:r>
          </w:p>
        </w:tc>
      </w:tr>
      <w:tr w:rsidR="009675EB" w:rsidRPr="009675EB" w:rsidTr="004C022C">
        <w:trPr>
          <w:trHeight w:val="1137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подведомственых казеных учреждений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34 559,9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41 771,7</w:t>
            </w:r>
          </w:p>
        </w:tc>
      </w:tr>
      <w:tr w:rsidR="009675EB" w:rsidRPr="009675EB" w:rsidTr="009675EB">
        <w:trPr>
          <w:trHeight w:val="630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Общеобразовательные организации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34 559,9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41 771,7</w:t>
            </w:r>
          </w:p>
        </w:tc>
      </w:tr>
      <w:tr w:rsidR="009675EB" w:rsidRPr="009675EB" w:rsidTr="004C022C">
        <w:trPr>
          <w:trHeight w:val="2337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26 771,7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26 771,7</w:t>
            </w:r>
          </w:p>
        </w:tc>
      </w:tr>
      <w:tr w:rsidR="009675EB" w:rsidRPr="009675EB" w:rsidTr="004C022C">
        <w:trPr>
          <w:trHeight w:val="986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7 788,2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</w:t>
            </w:r>
          </w:p>
        </w:tc>
      </w:tr>
      <w:tr w:rsidR="009675EB" w:rsidRPr="009675EB" w:rsidTr="009675EB">
        <w:trPr>
          <w:trHeight w:val="630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9 908,9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9 908,9</w:t>
            </w:r>
          </w:p>
        </w:tc>
      </w:tr>
      <w:tr w:rsidR="009675EB" w:rsidRPr="009675EB" w:rsidTr="004C022C">
        <w:trPr>
          <w:trHeight w:val="1803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 на 2017 год и плановый период 2018-2019 годов»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9 908,9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9 908,9</w:t>
            </w:r>
          </w:p>
        </w:tc>
      </w:tr>
      <w:tr w:rsidR="009675EB" w:rsidRPr="009675EB" w:rsidTr="004C022C">
        <w:trPr>
          <w:trHeight w:val="864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подведомственых казеных учреждений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9 908,9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9 908,9</w:t>
            </w:r>
          </w:p>
        </w:tc>
      </w:tr>
      <w:tr w:rsidR="009675EB" w:rsidRPr="009675EB" w:rsidTr="004C022C">
        <w:trPr>
          <w:trHeight w:val="550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10 0 99 45000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9 908,9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9 908,9</w:t>
            </w:r>
          </w:p>
        </w:tc>
      </w:tr>
      <w:tr w:rsidR="009675EB" w:rsidRPr="009675EB" w:rsidTr="004C022C">
        <w:trPr>
          <w:trHeight w:val="2287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10 0 99 45000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9 908,9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9 908,9</w:t>
            </w:r>
          </w:p>
        </w:tc>
      </w:tr>
      <w:tr w:rsidR="009675EB" w:rsidRPr="009675EB" w:rsidTr="009675EB">
        <w:trPr>
          <w:trHeight w:val="630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10 498,1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10 498,1</w:t>
            </w:r>
          </w:p>
        </w:tc>
      </w:tr>
      <w:tr w:rsidR="009675EB" w:rsidRPr="009675EB" w:rsidTr="004C022C">
        <w:trPr>
          <w:trHeight w:val="1567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 на 2017 год и плановый период 2018-2019 годов»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10 498,1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10 498,1</w:t>
            </w:r>
          </w:p>
        </w:tc>
      </w:tr>
      <w:tr w:rsidR="009675EB" w:rsidRPr="009675EB" w:rsidTr="00316E38">
        <w:trPr>
          <w:trHeight w:val="3585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368,4</w:t>
            </w:r>
          </w:p>
        </w:tc>
      </w:tr>
      <w:tr w:rsidR="009675EB" w:rsidRPr="009675EB" w:rsidTr="004C022C">
        <w:trPr>
          <w:trHeight w:val="2556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10 0 02 48900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368,4</w:t>
            </w:r>
          </w:p>
        </w:tc>
      </w:tr>
      <w:tr w:rsidR="009675EB" w:rsidRPr="009675EB" w:rsidTr="004C022C">
        <w:trPr>
          <w:trHeight w:val="2537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10 0 02 48900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368,4</w:t>
            </w:r>
          </w:p>
        </w:tc>
      </w:tr>
      <w:tr w:rsidR="009675EB" w:rsidRPr="009675EB" w:rsidTr="004C022C">
        <w:trPr>
          <w:trHeight w:val="858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подведомственых казеных учреждений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10 129,7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10 129,7</w:t>
            </w:r>
          </w:p>
        </w:tc>
      </w:tr>
      <w:tr w:rsidR="009675EB" w:rsidRPr="009675EB" w:rsidTr="009675EB">
        <w:trPr>
          <w:trHeight w:val="630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Прочие учреждения образования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10 129,7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10 129,7</w:t>
            </w:r>
          </w:p>
        </w:tc>
      </w:tr>
      <w:tr w:rsidR="009675EB" w:rsidRPr="009675EB" w:rsidTr="004C022C">
        <w:trPr>
          <w:trHeight w:val="2495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10 129,7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10 129,7</w:t>
            </w:r>
          </w:p>
        </w:tc>
      </w:tr>
      <w:tr w:rsidR="009675EB" w:rsidRPr="009675EB" w:rsidTr="004C022C">
        <w:trPr>
          <w:trHeight w:val="432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6 885,2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6 885,2</w:t>
            </w:r>
          </w:p>
        </w:tc>
      </w:tr>
      <w:tr w:rsidR="009675EB" w:rsidRPr="009675EB" w:rsidTr="004C022C">
        <w:trPr>
          <w:trHeight w:val="410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3 739,6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3 739,6</w:t>
            </w:r>
          </w:p>
        </w:tc>
      </w:tr>
      <w:tr w:rsidR="009675EB" w:rsidRPr="009675EB" w:rsidTr="00316E38">
        <w:trPr>
          <w:trHeight w:val="1704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 на 2017 год и плановый период 2018-2019 годов"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3 739,6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3 739,6</w:t>
            </w:r>
          </w:p>
        </w:tc>
      </w:tr>
      <w:tr w:rsidR="009675EB" w:rsidRPr="009675EB" w:rsidTr="004C022C">
        <w:trPr>
          <w:trHeight w:val="2552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 и других категорий граждан Нязепетровского муниципального района на 2017 год и плановый период 2017-2019 годы»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3 739,6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3 739,6</w:t>
            </w:r>
          </w:p>
        </w:tc>
      </w:tr>
      <w:tr w:rsidR="009675EB" w:rsidRPr="009675EB" w:rsidTr="004C022C">
        <w:trPr>
          <w:trHeight w:val="3826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3 739,6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3 739,6</w:t>
            </w:r>
          </w:p>
        </w:tc>
      </w:tr>
      <w:tr w:rsidR="009675EB" w:rsidRPr="009675EB" w:rsidTr="00316E38">
        <w:trPr>
          <w:trHeight w:val="430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05 1 02 75600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3 739,6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3 739,6</w:t>
            </w:r>
          </w:p>
        </w:tc>
      </w:tr>
      <w:tr w:rsidR="009675EB" w:rsidRPr="009675EB" w:rsidTr="004C022C">
        <w:trPr>
          <w:trHeight w:val="429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3 145,6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3 145,6</w:t>
            </w:r>
          </w:p>
        </w:tc>
      </w:tr>
      <w:tr w:rsidR="009675EB" w:rsidRPr="009675EB" w:rsidTr="004C022C">
        <w:trPr>
          <w:trHeight w:val="1839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«Развитие дошкольного образования в Нязепетровском муниципальном районе на 2017 год и плановый период 2018-2019 годов»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2 276,2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2 276,2</w:t>
            </w:r>
          </w:p>
        </w:tc>
      </w:tr>
      <w:tr w:rsidR="009675EB" w:rsidRPr="009675EB" w:rsidTr="00316E38">
        <w:trPr>
          <w:trHeight w:val="3303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2 276,2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2 276,2</w:t>
            </w:r>
          </w:p>
        </w:tc>
      </w:tr>
      <w:tr w:rsidR="009675EB" w:rsidRPr="009675EB" w:rsidTr="00316E38">
        <w:trPr>
          <w:trHeight w:val="2892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09 0 02 04900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2 276,2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2 276,2</w:t>
            </w:r>
          </w:p>
        </w:tc>
      </w:tr>
      <w:tr w:rsidR="009675EB" w:rsidRPr="009675EB" w:rsidTr="00316E38">
        <w:trPr>
          <w:trHeight w:val="555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09 0 02 04900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2 276,2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2 276,2</w:t>
            </w:r>
          </w:p>
        </w:tc>
      </w:tr>
      <w:tr w:rsidR="009675EB" w:rsidRPr="009675EB" w:rsidTr="00316E38">
        <w:trPr>
          <w:trHeight w:val="1555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 на 2017 год и плановый период 2018-2019 годов»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869,4</w:t>
            </w:r>
          </w:p>
        </w:tc>
      </w:tr>
      <w:tr w:rsidR="009675EB" w:rsidRPr="009675EB" w:rsidTr="004C022C">
        <w:trPr>
          <w:trHeight w:val="3675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869,4</w:t>
            </w:r>
          </w:p>
        </w:tc>
      </w:tr>
      <w:tr w:rsidR="009675EB" w:rsidRPr="009675EB" w:rsidTr="00316E38">
        <w:trPr>
          <w:trHeight w:val="2137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Компенсация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10 0 02 03900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869,4</w:t>
            </w:r>
          </w:p>
        </w:tc>
      </w:tr>
      <w:tr w:rsidR="009675EB" w:rsidRPr="009675EB" w:rsidTr="004C022C">
        <w:trPr>
          <w:trHeight w:val="1269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10 0 02 03900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</w:tr>
      <w:tr w:rsidR="009675EB" w:rsidRPr="009675EB" w:rsidTr="004C022C">
        <w:trPr>
          <w:trHeight w:val="720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10 0 02 03900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864,9</w:t>
            </w:r>
          </w:p>
        </w:tc>
      </w:tr>
      <w:tr w:rsidR="009675EB" w:rsidRPr="009675EB" w:rsidTr="004C022C">
        <w:trPr>
          <w:trHeight w:val="1128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 администрации Нязепетровского муниципального района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37 912,8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37 912,8</w:t>
            </w:r>
          </w:p>
        </w:tc>
      </w:tr>
      <w:tr w:rsidR="009675EB" w:rsidRPr="009675EB" w:rsidTr="009675EB">
        <w:trPr>
          <w:trHeight w:val="315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6 359,6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6 359,6</w:t>
            </w:r>
          </w:p>
        </w:tc>
      </w:tr>
      <w:tr w:rsidR="009675EB" w:rsidRPr="009675EB" w:rsidTr="009675EB">
        <w:trPr>
          <w:trHeight w:val="630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6 359,6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6 359,6</w:t>
            </w:r>
          </w:p>
        </w:tc>
      </w:tr>
      <w:tr w:rsidR="009675EB" w:rsidRPr="009675EB" w:rsidTr="004C022C">
        <w:trPr>
          <w:trHeight w:val="1468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«Сохранение и развитие культуры Нязепетровского муниципального района на 2017 год и плановый период 2018-2019 годов»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6 359,6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6 359,6</w:t>
            </w:r>
          </w:p>
        </w:tc>
      </w:tr>
      <w:tr w:rsidR="009675EB" w:rsidRPr="009675EB" w:rsidTr="004C022C">
        <w:trPr>
          <w:trHeight w:val="1932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«Сохранение и развитие дополнительного образования детей в области музыкального и изобразительного искусства на 2017 год и плановый период 2018-2019 годов»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01 5 00 00000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6 359,6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6 359,6</w:t>
            </w:r>
          </w:p>
        </w:tc>
      </w:tr>
      <w:tr w:rsidR="009675EB" w:rsidRPr="009675EB" w:rsidTr="004C022C">
        <w:trPr>
          <w:trHeight w:val="1141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01 5 10 00000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6 359,6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6 359,6</w:t>
            </w:r>
          </w:p>
        </w:tc>
      </w:tr>
      <w:tr w:rsidR="009675EB" w:rsidRPr="009675EB" w:rsidTr="004C022C">
        <w:trPr>
          <w:trHeight w:val="1409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01 5 10 45000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6 359,6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6 359,6</w:t>
            </w:r>
          </w:p>
        </w:tc>
      </w:tr>
      <w:tr w:rsidR="009675EB" w:rsidRPr="009675EB" w:rsidTr="004C022C">
        <w:trPr>
          <w:trHeight w:val="564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31 140,5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31 140,5</w:t>
            </w:r>
          </w:p>
        </w:tc>
      </w:tr>
      <w:tr w:rsidR="009675EB" w:rsidRPr="009675EB" w:rsidTr="009675EB">
        <w:trPr>
          <w:trHeight w:val="315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29 200,0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29 200,0</w:t>
            </w:r>
          </w:p>
        </w:tc>
      </w:tr>
      <w:tr w:rsidR="009675EB" w:rsidRPr="009675EB" w:rsidTr="004C022C">
        <w:trPr>
          <w:trHeight w:val="1845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«Сохранение и развитие культуры Нязепетровского муниципального района на 2017 год и плановый период 2018-2019 годов»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29 200,0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29 200,0</w:t>
            </w:r>
          </w:p>
        </w:tc>
      </w:tr>
      <w:tr w:rsidR="009675EB" w:rsidRPr="009675EB" w:rsidTr="004C022C">
        <w:trPr>
          <w:trHeight w:val="1275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«Сохранение и развитие библиотечного дела на 2017 год и плановый период 2018-2019 годов»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10 300,0</w:t>
            </w:r>
          </w:p>
        </w:tc>
      </w:tr>
      <w:tr w:rsidR="009675EB" w:rsidRPr="009675EB" w:rsidTr="004C022C">
        <w:trPr>
          <w:trHeight w:val="1266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01 1 10 00000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10 300,0</w:t>
            </w:r>
          </w:p>
        </w:tc>
      </w:tr>
      <w:tr w:rsidR="009675EB" w:rsidRPr="009675EB" w:rsidTr="004C022C">
        <w:trPr>
          <w:trHeight w:val="1415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01 1 10 40100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10 300,0</w:t>
            </w:r>
          </w:p>
        </w:tc>
      </w:tr>
      <w:tr w:rsidR="009675EB" w:rsidRPr="009675EB" w:rsidTr="004C022C">
        <w:trPr>
          <w:trHeight w:val="1289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"Сохранение и развитие клубного дела на 2017 год и плановый период 2018-2019 годов»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01 2 00 00000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17 800,0</w:t>
            </w:r>
          </w:p>
        </w:tc>
      </w:tr>
      <w:tr w:rsidR="009675EB" w:rsidRPr="009675EB" w:rsidTr="00316E38">
        <w:trPr>
          <w:trHeight w:val="1102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01 2 10 00000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17 800,0</w:t>
            </w:r>
          </w:p>
        </w:tc>
      </w:tr>
      <w:tr w:rsidR="009675EB" w:rsidRPr="009675EB" w:rsidTr="004C022C">
        <w:trPr>
          <w:trHeight w:val="1555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01 2 10 40200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17 800,0</w:t>
            </w:r>
          </w:p>
        </w:tc>
      </w:tr>
      <w:tr w:rsidR="009675EB" w:rsidRPr="009675EB" w:rsidTr="004C022C">
        <w:trPr>
          <w:trHeight w:val="1266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«Сохранение и развитие музейного дела на 2017 год и плановый период 2018-2019 годов»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01 3 00 00000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</w:tr>
      <w:tr w:rsidR="009675EB" w:rsidRPr="009675EB" w:rsidTr="004C022C">
        <w:trPr>
          <w:trHeight w:val="1142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01 3 10 00000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</w:tr>
      <w:tr w:rsidR="009675EB" w:rsidRPr="009675EB" w:rsidTr="004C022C">
        <w:trPr>
          <w:trHeight w:val="1569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01 3 10 40300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</w:tr>
      <w:tr w:rsidR="009675EB" w:rsidRPr="009675EB" w:rsidTr="004C022C">
        <w:trPr>
          <w:trHeight w:val="699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1 940,5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1 940,5</w:t>
            </w:r>
          </w:p>
        </w:tc>
      </w:tr>
      <w:tr w:rsidR="009675EB" w:rsidRPr="009675EB" w:rsidTr="004C022C">
        <w:trPr>
          <w:trHeight w:val="1845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«Сохранение и развитие культуры Нязепетровского муниципального района на 2017 год и плановый период 2018-2019 годов»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1 940,5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1 940,5</w:t>
            </w:r>
          </w:p>
        </w:tc>
      </w:tr>
      <w:tr w:rsidR="009675EB" w:rsidRPr="009675EB" w:rsidTr="004C022C">
        <w:trPr>
          <w:trHeight w:val="2409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«Обеспечение реализации муниципальной программы «Сохранение и развитие культуры Нязепетровского муниципального районана 2017 год и плановый период 2018-2019 годов»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01 6 00 00000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1 940,5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1 940,5</w:t>
            </w:r>
          </w:p>
        </w:tc>
      </w:tr>
      <w:tr w:rsidR="009675EB" w:rsidRPr="009675EB" w:rsidTr="004C022C">
        <w:trPr>
          <w:trHeight w:val="1281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01 6 10 00000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675EB" w:rsidRPr="009675EB" w:rsidTr="004C022C">
        <w:trPr>
          <w:trHeight w:val="1555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01 6 10 40400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675EB" w:rsidRPr="009675EB" w:rsidTr="004C022C">
        <w:trPr>
          <w:trHeight w:val="854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подведомственых казеных учреждений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01 6 99 00000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1 890,5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1 890,5</w:t>
            </w:r>
          </w:p>
        </w:tc>
      </w:tr>
      <w:tr w:rsidR="009675EB" w:rsidRPr="009675EB" w:rsidTr="004C022C">
        <w:trPr>
          <w:trHeight w:val="2128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01 6 99 40400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1 890,5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1 890,5</w:t>
            </w:r>
          </w:p>
        </w:tc>
      </w:tr>
      <w:tr w:rsidR="009675EB" w:rsidRPr="009675EB" w:rsidTr="004C022C">
        <w:trPr>
          <w:trHeight w:val="490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412,7</w:t>
            </w:r>
          </w:p>
        </w:tc>
      </w:tr>
      <w:tr w:rsidR="009675EB" w:rsidRPr="009675EB" w:rsidTr="004C022C">
        <w:trPr>
          <w:trHeight w:val="696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412,7</w:t>
            </w:r>
          </w:p>
        </w:tc>
      </w:tr>
      <w:tr w:rsidR="009675EB" w:rsidRPr="009675EB" w:rsidTr="00316E38">
        <w:trPr>
          <w:trHeight w:val="1287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 на 2017 год и плановый период 2018-2019 годов"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412,7</w:t>
            </w:r>
          </w:p>
        </w:tc>
      </w:tr>
      <w:tr w:rsidR="009675EB" w:rsidRPr="009675EB" w:rsidTr="00316E38">
        <w:trPr>
          <w:trHeight w:val="2561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«Повышение реальных доходов отдельных категорий ветеранов, жертв политических репрессий и других категорий граждан Нязепетровского муниципального района на 2017 год и плановый период 2017-2019 годы»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412,7</w:t>
            </w:r>
          </w:p>
        </w:tc>
      </w:tr>
      <w:tr w:rsidR="009675EB" w:rsidRPr="009675EB" w:rsidTr="00316E38">
        <w:trPr>
          <w:trHeight w:val="3398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412,7</w:t>
            </w:r>
          </w:p>
        </w:tc>
      </w:tr>
      <w:tr w:rsidR="009675EB" w:rsidRPr="009675EB" w:rsidTr="004C022C">
        <w:trPr>
          <w:trHeight w:val="710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05 1 02 75600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412,7</w:t>
            </w:r>
          </w:p>
        </w:tc>
      </w:tr>
      <w:tr w:rsidR="009675EB" w:rsidRPr="009675EB" w:rsidTr="004C022C">
        <w:trPr>
          <w:trHeight w:val="1273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социальной защиты населения Нязепетровского муниципального района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136 927,4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137 859,7</w:t>
            </w:r>
          </w:p>
        </w:tc>
      </w:tr>
      <w:tr w:rsidR="009675EB" w:rsidRPr="009675EB" w:rsidTr="004C022C">
        <w:trPr>
          <w:trHeight w:val="427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136 927,4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137 859,7</w:t>
            </w:r>
          </w:p>
        </w:tc>
      </w:tr>
      <w:tr w:rsidR="009675EB" w:rsidRPr="009675EB" w:rsidTr="004C022C">
        <w:trPr>
          <w:trHeight w:val="703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15 142,7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15 218,9</w:t>
            </w:r>
          </w:p>
        </w:tc>
      </w:tr>
      <w:tr w:rsidR="009675EB" w:rsidRPr="009675EB" w:rsidTr="00316E38">
        <w:trPr>
          <w:trHeight w:val="1509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 на 2017 год и плановый период 2018-2019 годов"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15 142,7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15 218,9</w:t>
            </w:r>
          </w:p>
        </w:tc>
      </w:tr>
      <w:tr w:rsidR="009675EB" w:rsidRPr="009675EB" w:rsidTr="00316E38">
        <w:trPr>
          <w:trHeight w:val="4134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«Улучшение качества жизни граждан пожилого возраста и инвалидов, семей с детьми, предоставление социальных услуг детям, нуждающимся в социальной реабилитации, детям-сиротам, оставшимся без попечения родителей в соответствии с государственным стандартом в Нязепетровском муниципальном районе на 2017 год и плановый период 2018-2019 годы»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15 142,7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15 218,9</w:t>
            </w:r>
          </w:p>
        </w:tc>
      </w:tr>
      <w:tr w:rsidR="009675EB" w:rsidRPr="009675EB" w:rsidTr="004C022C">
        <w:trPr>
          <w:trHeight w:val="3681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15 142,7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15 218,9</w:t>
            </w:r>
          </w:p>
        </w:tc>
      </w:tr>
      <w:tr w:rsidR="009675EB" w:rsidRPr="009675EB" w:rsidTr="00316E38">
        <w:trPr>
          <w:trHeight w:val="1247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05 2 02 48000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15 042,7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15 118,9</w:t>
            </w:r>
          </w:p>
        </w:tc>
      </w:tr>
      <w:tr w:rsidR="009675EB" w:rsidRPr="009675EB" w:rsidTr="004C022C">
        <w:trPr>
          <w:trHeight w:val="1431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05 2 02 48010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675EB" w:rsidRPr="009675EB" w:rsidTr="00BF4AB7">
        <w:trPr>
          <w:trHeight w:val="559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86 347,5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86 780,5</w:t>
            </w:r>
          </w:p>
        </w:tc>
      </w:tr>
      <w:tr w:rsidR="009675EB" w:rsidRPr="009675EB" w:rsidTr="00BF4AB7">
        <w:trPr>
          <w:trHeight w:val="1703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 на 2017 год и плановый период 2018-2019 годов"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86 347,5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86 780,5</w:t>
            </w:r>
          </w:p>
        </w:tc>
      </w:tr>
      <w:tr w:rsidR="009675EB" w:rsidRPr="009675EB" w:rsidTr="00316E38">
        <w:trPr>
          <w:trHeight w:val="2549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«Повышение реальных доходов отдельных категорий ветеранов, жертв политических репрессий и других категорий граждан Нязепетровского муниципального района на 2017 год и плановый период 2017-2019 годы»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83 147,5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83 580,5</w:t>
            </w:r>
          </w:p>
        </w:tc>
      </w:tr>
      <w:tr w:rsidR="009675EB" w:rsidRPr="009675EB" w:rsidTr="00BF4AB7">
        <w:trPr>
          <w:trHeight w:val="3828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83 147,5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83 580,5</w:t>
            </w:r>
          </w:p>
        </w:tc>
      </w:tr>
      <w:tr w:rsidR="009675EB" w:rsidRPr="009675EB" w:rsidTr="00BF4AB7">
        <w:trPr>
          <w:trHeight w:val="1261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247,0</w:t>
            </w:r>
          </w:p>
        </w:tc>
      </w:tr>
      <w:tr w:rsidR="009675EB" w:rsidRPr="009675EB" w:rsidTr="00BF4AB7">
        <w:trPr>
          <w:trHeight w:val="712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16 207,2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16 207,2</w:t>
            </w:r>
          </w:p>
        </w:tc>
      </w:tr>
      <w:tr w:rsidR="009675EB" w:rsidRPr="009675EB" w:rsidTr="00BF4AB7">
        <w:trPr>
          <w:trHeight w:val="1147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9675EB" w:rsidRPr="009675EB" w:rsidTr="00BF4AB7">
        <w:trPr>
          <w:trHeight w:val="697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279,1</w:t>
            </w:r>
          </w:p>
        </w:tc>
      </w:tr>
      <w:tr w:rsidR="009675EB" w:rsidRPr="009675EB" w:rsidTr="00316E38">
        <w:trPr>
          <w:trHeight w:val="1128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138,2</w:t>
            </w:r>
          </w:p>
        </w:tc>
      </w:tr>
      <w:tr w:rsidR="009675EB" w:rsidRPr="009675EB" w:rsidTr="00316E38">
        <w:trPr>
          <w:trHeight w:val="435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9 071,9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9 071,9</w:t>
            </w:r>
          </w:p>
        </w:tc>
      </w:tr>
      <w:tr w:rsidR="009675EB" w:rsidRPr="009675EB" w:rsidTr="00316E38">
        <w:trPr>
          <w:trHeight w:val="1036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9675EB" w:rsidRPr="009675EB" w:rsidTr="00316E38">
        <w:trPr>
          <w:trHeight w:val="421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62,0</w:t>
            </w:r>
          </w:p>
        </w:tc>
      </w:tr>
      <w:tr w:rsidR="009675EB" w:rsidRPr="009675EB" w:rsidTr="00BF4AB7">
        <w:trPr>
          <w:trHeight w:val="1319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9675EB" w:rsidRPr="009675EB" w:rsidTr="00BF4AB7">
        <w:trPr>
          <w:trHeight w:val="714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9675EB" w:rsidRPr="009675EB" w:rsidTr="00BF4AB7">
        <w:trPr>
          <w:trHeight w:val="1277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</w:t>
            </w:r>
          </w:p>
        </w:tc>
      </w:tr>
      <w:tr w:rsidR="009675EB" w:rsidRPr="009675EB" w:rsidTr="00BF4AB7">
        <w:trPr>
          <w:trHeight w:val="714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770,0</w:t>
            </w:r>
          </w:p>
        </w:tc>
      </w:tr>
      <w:tr w:rsidR="009675EB" w:rsidRPr="009675EB" w:rsidTr="00BF4AB7">
        <w:trPr>
          <w:trHeight w:val="1264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05 1 02 22400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9675EB" w:rsidRPr="009675EB" w:rsidTr="00BF4AB7">
        <w:trPr>
          <w:trHeight w:val="714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05 1 02 22400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8 558,4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8 558,4</w:t>
            </w:r>
          </w:p>
        </w:tc>
      </w:tr>
      <w:tr w:rsidR="009675EB" w:rsidRPr="009675EB" w:rsidTr="00BF4AB7">
        <w:trPr>
          <w:trHeight w:val="1277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</w:tr>
      <w:tr w:rsidR="009675EB" w:rsidRPr="009675EB" w:rsidTr="00BF4AB7">
        <w:trPr>
          <w:trHeight w:val="701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679,9</w:t>
            </w:r>
          </w:p>
        </w:tc>
      </w:tr>
      <w:tr w:rsidR="009675EB" w:rsidRPr="009675EB" w:rsidTr="00BF4AB7">
        <w:trPr>
          <w:trHeight w:val="1136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9675EB" w:rsidRPr="009675EB" w:rsidTr="00BF4AB7">
        <w:trPr>
          <w:trHeight w:val="713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1 821,2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1 821,2</w:t>
            </w:r>
          </w:p>
        </w:tc>
      </w:tr>
      <w:tr w:rsidR="009675EB" w:rsidRPr="009675EB" w:rsidTr="00BF4AB7">
        <w:trPr>
          <w:trHeight w:val="1134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05 1 02 49000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272,0</w:t>
            </w:r>
          </w:p>
        </w:tc>
      </w:tr>
      <w:tr w:rsidR="009675EB" w:rsidRPr="009675EB" w:rsidTr="00BF4AB7">
        <w:trPr>
          <w:trHeight w:val="696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05 1 02 49000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17 523,0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17 793,5</w:t>
            </w:r>
          </w:p>
        </w:tc>
      </w:tr>
      <w:tr w:rsidR="009675EB" w:rsidRPr="009675EB" w:rsidTr="00BF4AB7">
        <w:trPr>
          <w:trHeight w:val="720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05 1 02 51370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167,3</w:t>
            </w:r>
          </w:p>
        </w:tc>
      </w:tr>
      <w:tr w:rsidR="009675EB" w:rsidRPr="009675EB" w:rsidTr="00316E38">
        <w:trPr>
          <w:trHeight w:val="1141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05 1 02 52200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9675EB" w:rsidRPr="009675EB" w:rsidTr="00316E38">
        <w:trPr>
          <w:trHeight w:val="567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05 1 02 52200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1 026,8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1 026,8</w:t>
            </w:r>
          </w:p>
        </w:tc>
      </w:tr>
      <w:tr w:rsidR="009675EB" w:rsidRPr="009675EB" w:rsidTr="00BF4AB7">
        <w:trPr>
          <w:trHeight w:val="1262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9675EB" w:rsidRPr="009675EB" w:rsidTr="00BF4AB7">
        <w:trPr>
          <w:trHeight w:val="713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10 101,8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10 099,8</w:t>
            </w:r>
          </w:p>
        </w:tc>
      </w:tr>
      <w:tr w:rsidR="009675EB" w:rsidRPr="009675EB" w:rsidTr="00BF4AB7">
        <w:trPr>
          <w:trHeight w:val="1147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05 1 02 52800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9675EB" w:rsidRPr="009675EB" w:rsidTr="00BF4AB7">
        <w:trPr>
          <w:trHeight w:val="696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05 1 02 52800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</w:tr>
      <w:tr w:rsidR="009675EB" w:rsidRPr="009675EB" w:rsidTr="00BF4AB7">
        <w:trPr>
          <w:trHeight w:val="578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05 1 02 53800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12 940,7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12 893,1</w:t>
            </w:r>
          </w:p>
        </w:tc>
      </w:tr>
      <w:tr w:rsidR="009675EB" w:rsidRPr="009675EB" w:rsidTr="00BF4AB7">
        <w:trPr>
          <w:trHeight w:val="1267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05 1 02 75600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</w:tr>
      <w:tr w:rsidR="009675EB" w:rsidRPr="009675EB" w:rsidTr="00BF4AB7">
        <w:trPr>
          <w:trHeight w:val="718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05 1 02 75600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2 461,2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2 666,7</w:t>
            </w:r>
          </w:p>
        </w:tc>
      </w:tr>
      <w:tr w:rsidR="009675EB" w:rsidRPr="009675EB" w:rsidTr="00BF4AB7">
        <w:trPr>
          <w:trHeight w:val="1267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05 1 02 75800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</w:tr>
      <w:tr w:rsidR="009675EB" w:rsidRPr="009675EB" w:rsidTr="00BF4AB7">
        <w:trPr>
          <w:trHeight w:val="718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05 1 02 75800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309,3</w:t>
            </w:r>
          </w:p>
        </w:tc>
      </w:tr>
      <w:tr w:rsidR="009675EB" w:rsidRPr="009675EB" w:rsidTr="00BF4AB7">
        <w:trPr>
          <w:trHeight w:val="1281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05 1 02 75900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9675EB" w:rsidRPr="009675EB" w:rsidTr="00BF4AB7">
        <w:trPr>
          <w:trHeight w:val="691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05 1 02 75900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9675EB" w:rsidRPr="009675EB" w:rsidTr="00BF4AB7">
        <w:trPr>
          <w:trHeight w:val="1140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05 1 02 76000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</w:tr>
      <w:tr w:rsidR="009675EB" w:rsidRPr="009675EB" w:rsidTr="00BF4AB7">
        <w:trPr>
          <w:trHeight w:val="702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05 1 02 76000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115,6</w:t>
            </w:r>
          </w:p>
        </w:tc>
      </w:tr>
      <w:tr w:rsidR="009675EB" w:rsidRPr="009675EB" w:rsidTr="00BF4AB7">
        <w:trPr>
          <w:trHeight w:val="2129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«Повышение социальной защищённости и уровня жизни жителей Нязепетровского муниципального района на 2017 года и плановый период 2018-2019 годы»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05 3 00 00000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3 200,0</w:t>
            </w:r>
          </w:p>
        </w:tc>
      </w:tr>
      <w:tr w:rsidR="009675EB" w:rsidRPr="009675EB" w:rsidTr="00BF4AB7">
        <w:trPr>
          <w:trHeight w:val="982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иных муниципальных функций в области социальной политики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05 3 06 00000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3 200,0</w:t>
            </w:r>
          </w:p>
        </w:tc>
      </w:tr>
      <w:tr w:rsidR="009675EB" w:rsidRPr="009675EB" w:rsidTr="00BF4AB7">
        <w:trPr>
          <w:trHeight w:val="1137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05 3 06 05200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9675EB" w:rsidRPr="009675EB" w:rsidTr="00BF4AB7">
        <w:trPr>
          <w:trHeight w:val="714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05 3 06 05200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3 140,0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3 140,0</w:t>
            </w:r>
          </w:p>
        </w:tc>
      </w:tr>
      <w:tr w:rsidR="009675EB" w:rsidRPr="009675EB" w:rsidTr="00BF4AB7">
        <w:trPr>
          <w:trHeight w:val="413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26 914,8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27 337,9</w:t>
            </w:r>
          </w:p>
        </w:tc>
      </w:tr>
      <w:tr w:rsidR="009675EB" w:rsidRPr="009675EB" w:rsidTr="00BF4AB7">
        <w:trPr>
          <w:trHeight w:val="1708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 на 2017 год и плановый период 2018-2019 годов"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26 914,8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27 337,9</w:t>
            </w:r>
          </w:p>
        </w:tc>
      </w:tr>
      <w:tr w:rsidR="009675EB" w:rsidRPr="009675EB" w:rsidTr="00BF4AB7">
        <w:trPr>
          <w:trHeight w:val="2696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 и других категорий граждан Нязепетровского муниципального района на 2017 год и плановый период 2017-2019 годы»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7 719,6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7 849,5</w:t>
            </w:r>
          </w:p>
        </w:tc>
      </w:tr>
      <w:tr w:rsidR="009675EB" w:rsidRPr="009675EB" w:rsidTr="00BF4AB7">
        <w:trPr>
          <w:trHeight w:val="3543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7 719,6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7 849,5</w:t>
            </w:r>
          </w:p>
        </w:tc>
      </w:tr>
      <w:tr w:rsidR="009675EB" w:rsidRPr="009675EB" w:rsidTr="00316E38">
        <w:trPr>
          <w:trHeight w:val="945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05 1 02 22300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9675EB" w:rsidRPr="009675EB" w:rsidTr="00316E38">
        <w:trPr>
          <w:trHeight w:val="513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05 1 02 22300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118,9</w:t>
            </w:r>
          </w:p>
        </w:tc>
      </w:tr>
      <w:tr w:rsidR="009675EB" w:rsidRPr="009675EB" w:rsidTr="00316E38">
        <w:trPr>
          <w:trHeight w:val="960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05 1 02 22600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1 790,0</w:t>
            </w:r>
          </w:p>
        </w:tc>
      </w:tr>
      <w:tr w:rsidR="009675EB" w:rsidRPr="009675EB" w:rsidTr="00BF4AB7">
        <w:trPr>
          <w:trHeight w:val="572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05 1 02 22600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5 808,9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5 938,8</w:t>
            </w:r>
          </w:p>
        </w:tc>
      </w:tr>
      <w:tr w:rsidR="009675EB" w:rsidRPr="009675EB" w:rsidTr="00BF4AB7">
        <w:trPr>
          <w:trHeight w:val="4252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«Улучшение качества жизни граждан пожилого возраста и инвалидов, семей с детьми, предоставление социальных услуг детям, нуждающимся в социальной реабилитации, детям-сиротам, оставшимся без попечения родителей в соответствии с государственным стандартом в Нязепетровском муниципальном районе на 2017 год и плановый период 2018-2019 годы»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19 195,2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19 488,4</w:t>
            </w:r>
          </w:p>
        </w:tc>
      </w:tr>
      <w:tr w:rsidR="009675EB" w:rsidRPr="009675EB" w:rsidTr="00316E38">
        <w:trPr>
          <w:trHeight w:val="428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19 195,2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19 488,4</w:t>
            </w:r>
          </w:p>
        </w:tc>
      </w:tr>
      <w:tr w:rsidR="009675EB" w:rsidRPr="009675EB" w:rsidTr="00BF4AB7">
        <w:trPr>
          <w:trHeight w:val="1405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05 2 02 22100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18 995,2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19 288,4</w:t>
            </w:r>
          </w:p>
        </w:tc>
      </w:tr>
      <w:tr w:rsidR="009675EB" w:rsidRPr="009675EB" w:rsidTr="00BF4AB7">
        <w:trPr>
          <w:trHeight w:val="1425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05 2 02 22110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675EB" w:rsidRPr="009675EB" w:rsidTr="00BF4AB7">
        <w:trPr>
          <w:trHeight w:val="1243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05 2 02 22120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675EB" w:rsidRPr="009675EB" w:rsidTr="00BF4AB7">
        <w:trPr>
          <w:trHeight w:val="563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8 522,4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8 522,4</w:t>
            </w:r>
          </w:p>
        </w:tc>
      </w:tr>
      <w:tr w:rsidR="009675EB" w:rsidRPr="009675EB" w:rsidTr="00BF4AB7">
        <w:trPr>
          <w:trHeight w:val="573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8 522,4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8 522,4</w:t>
            </w:r>
          </w:p>
        </w:tc>
      </w:tr>
      <w:tr w:rsidR="009675EB" w:rsidRPr="009675EB" w:rsidTr="00BF4AB7">
        <w:trPr>
          <w:trHeight w:val="2126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4 994,4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4 994,4</w:t>
            </w:r>
          </w:p>
        </w:tc>
      </w:tr>
      <w:tr w:rsidR="009675EB" w:rsidRPr="009675EB" w:rsidTr="00BF4AB7">
        <w:trPr>
          <w:trHeight w:val="1042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99 0 01 14600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4 994,4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4 994,4</w:t>
            </w:r>
          </w:p>
        </w:tc>
      </w:tr>
      <w:tr w:rsidR="009675EB" w:rsidRPr="009675EB" w:rsidTr="00BF4AB7">
        <w:trPr>
          <w:trHeight w:val="2545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99 0 01 14600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4 227,9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4 227,9</w:t>
            </w:r>
          </w:p>
        </w:tc>
      </w:tr>
      <w:tr w:rsidR="009675EB" w:rsidRPr="009675EB" w:rsidTr="00BF4AB7">
        <w:trPr>
          <w:trHeight w:val="1281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99 0 01 14600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766,5</w:t>
            </w:r>
          </w:p>
        </w:tc>
      </w:tr>
      <w:tr w:rsidR="009675EB" w:rsidRPr="009675EB" w:rsidTr="00BF4AB7">
        <w:trPr>
          <w:trHeight w:val="3688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2 664,8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2 664,8</w:t>
            </w:r>
          </w:p>
        </w:tc>
      </w:tr>
      <w:tr w:rsidR="009675EB" w:rsidRPr="009675EB" w:rsidTr="00BF4AB7">
        <w:trPr>
          <w:trHeight w:val="796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99 0 02 22900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998,6</w:t>
            </w:r>
          </w:p>
        </w:tc>
      </w:tr>
      <w:tr w:rsidR="009675EB" w:rsidRPr="009675EB" w:rsidTr="00BF4AB7">
        <w:trPr>
          <w:trHeight w:val="2554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99 0 02 22900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896,7</w:t>
            </w:r>
          </w:p>
        </w:tc>
      </w:tr>
      <w:tr w:rsidR="009675EB" w:rsidRPr="009675EB" w:rsidTr="00BF4AB7">
        <w:trPr>
          <w:trHeight w:val="1130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99 0 02 22900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81,9</w:t>
            </w:r>
          </w:p>
        </w:tc>
      </w:tr>
      <w:tr w:rsidR="009675EB" w:rsidRPr="009675EB" w:rsidTr="009675EB">
        <w:trPr>
          <w:trHeight w:val="630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99 0 02 22900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9675EB" w:rsidRPr="009675EB" w:rsidTr="00BF4AB7">
        <w:trPr>
          <w:trHeight w:val="942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99 0 02 49000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1 666,2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1 666,2</w:t>
            </w:r>
          </w:p>
        </w:tc>
      </w:tr>
      <w:tr w:rsidR="009675EB" w:rsidRPr="009675EB" w:rsidTr="00BF4AB7">
        <w:trPr>
          <w:trHeight w:val="2518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99 0 02 49000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1 356,2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1 356,2</w:t>
            </w:r>
          </w:p>
        </w:tc>
      </w:tr>
      <w:tr w:rsidR="009675EB" w:rsidRPr="009675EB" w:rsidTr="00BF4AB7">
        <w:trPr>
          <w:trHeight w:val="1135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99 0 02 49000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</w:tr>
      <w:tr w:rsidR="009675EB" w:rsidRPr="009675EB" w:rsidTr="00BF4AB7">
        <w:trPr>
          <w:trHeight w:val="1138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847,9</w:t>
            </w:r>
          </w:p>
        </w:tc>
      </w:tr>
      <w:tr w:rsidR="009675EB" w:rsidRPr="009675EB" w:rsidTr="00BF4AB7">
        <w:trPr>
          <w:trHeight w:val="998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</w:tr>
      <w:tr w:rsidR="009675EB" w:rsidRPr="009675EB" w:rsidTr="00BF4AB7">
        <w:trPr>
          <w:trHeight w:val="2401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</w:tr>
      <w:tr w:rsidR="009675EB" w:rsidRPr="009675EB" w:rsidTr="00BF4AB7">
        <w:trPr>
          <w:trHeight w:val="1203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675EB" w:rsidRPr="009675EB" w:rsidTr="00316E38">
        <w:trPr>
          <w:trHeight w:val="733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99 0 04 22900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</w:t>
            </w:r>
          </w:p>
        </w:tc>
      </w:tr>
      <w:tr w:rsidR="009675EB" w:rsidRPr="009675EB" w:rsidTr="00BF4AB7">
        <w:trPr>
          <w:trHeight w:val="2543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99 0 04 22900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</w:t>
            </w:r>
          </w:p>
        </w:tc>
      </w:tr>
      <w:tr w:rsidR="009675EB" w:rsidRPr="009675EB" w:rsidTr="00BF4AB7">
        <w:trPr>
          <w:trHeight w:val="1281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99 0 04 46000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448,8</w:t>
            </w:r>
          </w:p>
        </w:tc>
      </w:tr>
      <w:tr w:rsidR="009675EB" w:rsidRPr="009675EB" w:rsidTr="00BF4AB7">
        <w:trPr>
          <w:trHeight w:val="2697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99 0 04 46000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448,8</w:t>
            </w:r>
          </w:p>
        </w:tc>
      </w:tr>
      <w:tr w:rsidR="009675EB" w:rsidRPr="009675EB" w:rsidTr="00BF4AB7">
        <w:trPr>
          <w:trHeight w:val="978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</w:tc>
      </w:tr>
      <w:tr w:rsidR="009675EB" w:rsidRPr="009675EB" w:rsidTr="00BF4AB7">
        <w:trPr>
          <w:trHeight w:val="863"/>
        </w:trPr>
        <w:tc>
          <w:tcPr>
            <w:tcW w:w="3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99 0 89 22900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</w:tc>
      </w:tr>
      <w:tr w:rsidR="009675EB" w:rsidRPr="009675EB" w:rsidTr="009675EB">
        <w:trPr>
          <w:trHeight w:val="630"/>
        </w:trPr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99 0 89 22900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5EB" w:rsidRPr="009675EB" w:rsidRDefault="009675EB" w:rsidP="00967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</w:tc>
      </w:tr>
    </w:tbl>
    <w:p w:rsidR="00BB4024" w:rsidRDefault="00BB4024"/>
    <w:sectPr w:rsidR="00BB4024" w:rsidSect="00316E38">
      <w:footerReference w:type="default" r:id="rId7"/>
      <w:pgSz w:w="11906" w:h="16838"/>
      <w:pgMar w:top="851" w:right="851" w:bottom="851" w:left="1134" w:header="709" w:footer="709" w:gutter="0"/>
      <w:pgNumType w:start="13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6E38" w:rsidRDefault="00316E38" w:rsidP="00316E38">
      <w:pPr>
        <w:spacing w:after="0" w:line="240" w:lineRule="auto"/>
      </w:pPr>
      <w:r>
        <w:separator/>
      </w:r>
    </w:p>
  </w:endnote>
  <w:endnote w:type="continuationSeparator" w:id="0">
    <w:p w:rsidR="00316E38" w:rsidRDefault="00316E38" w:rsidP="00316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473881"/>
      <w:docPartObj>
        <w:docPartGallery w:val="Page Numbers (Bottom of Page)"/>
        <w:docPartUnique/>
      </w:docPartObj>
    </w:sdtPr>
    <w:sdtContent>
      <w:p w:rsidR="00316E38" w:rsidRDefault="00316E38">
        <w:pPr>
          <w:pStyle w:val="a5"/>
          <w:jc w:val="right"/>
        </w:pPr>
        <w:fldSimple w:instr=" PAGE   \* MERGEFORMAT ">
          <w:r>
            <w:rPr>
              <w:noProof/>
            </w:rPr>
            <w:t>160</w:t>
          </w:r>
        </w:fldSimple>
      </w:p>
    </w:sdtContent>
  </w:sdt>
  <w:p w:rsidR="00316E38" w:rsidRDefault="00316E3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6E38" w:rsidRDefault="00316E38" w:rsidP="00316E38">
      <w:pPr>
        <w:spacing w:after="0" w:line="240" w:lineRule="auto"/>
      </w:pPr>
      <w:r>
        <w:separator/>
      </w:r>
    </w:p>
  </w:footnote>
  <w:footnote w:type="continuationSeparator" w:id="0">
    <w:p w:rsidR="00316E38" w:rsidRDefault="00316E38" w:rsidP="00316E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75EB"/>
    <w:rsid w:val="00316E38"/>
    <w:rsid w:val="00483449"/>
    <w:rsid w:val="004C022C"/>
    <w:rsid w:val="009675EB"/>
    <w:rsid w:val="00BB4024"/>
    <w:rsid w:val="00BF4AB7"/>
    <w:rsid w:val="00D24A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0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16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16E38"/>
  </w:style>
  <w:style w:type="paragraph" w:styleId="a5">
    <w:name w:val="footer"/>
    <w:basedOn w:val="a"/>
    <w:link w:val="a6"/>
    <w:uiPriority w:val="99"/>
    <w:unhideWhenUsed/>
    <w:rsid w:val="00316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16E38"/>
  </w:style>
  <w:style w:type="paragraph" w:styleId="a7">
    <w:name w:val="Balloon Text"/>
    <w:basedOn w:val="a"/>
    <w:link w:val="a8"/>
    <w:uiPriority w:val="99"/>
    <w:semiHidden/>
    <w:unhideWhenUsed/>
    <w:rsid w:val="00316E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16E3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77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774B28-2C47-4BAA-8263-C84F08455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31</Pages>
  <Words>6455</Words>
  <Characters>36798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2</cp:revision>
  <cp:lastPrinted>2016-12-24T09:19:00Z</cp:lastPrinted>
  <dcterms:created xsi:type="dcterms:W3CDTF">2016-12-24T08:06:00Z</dcterms:created>
  <dcterms:modified xsi:type="dcterms:W3CDTF">2016-12-24T09:19:00Z</dcterms:modified>
</cp:coreProperties>
</file>